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9E" w:rsidRPr="00F62FA5" w:rsidRDefault="0053219E" w:rsidP="0053219E">
      <w:pPr>
        <w:suppressAutoHyphens/>
        <w:jc w:val="center"/>
        <w:rPr>
          <w:bCs/>
          <w:color w:val="1D1B11" w:themeColor="background2" w:themeShade="1A"/>
          <w:lang w:eastAsia="zh-CN"/>
        </w:rPr>
      </w:pPr>
      <w:r w:rsidRPr="00F62FA5">
        <w:rPr>
          <w:bCs/>
          <w:color w:val="1D1B11" w:themeColor="background2" w:themeShade="1A"/>
          <w:lang w:eastAsia="zh-CN"/>
        </w:rPr>
        <w:t>МУНИЦИПАЛЬНОЕ ОБРАЗОВАНИЕ «УСТЬ-ТЫМСКОЕ СЕЛЬСКОЕ ПОСЕЛЕНИЕ»</w:t>
      </w:r>
    </w:p>
    <w:p w:rsidR="0053219E" w:rsidRPr="00F62FA5" w:rsidRDefault="0053219E" w:rsidP="0053219E">
      <w:pPr>
        <w:suppressAutoHyphens/>
        <w:ind w:firstLine="709"/>
        <w:jc w:val="center"/>
        <w:rPr>
          <w:bCs/>
          <w:color w:val="1D1B11" w:themeColor="background2" w:themeShade="1A"/>
          <w:lang w:eastAsia="zh-CN"/>
        </w:rPr>
      </w:pPr>
      <w:r w:rsidRPr="00F62FA5">
        <w:rPr>
          <w:bCs/>
          <w:color w:val="1D1B11" w:themeColor="background2" w:themeShade="1A"/>
          <w:lang w:eastAsia="zh-CN"/>
        </w:rPr>
        <w:t>ТОМСКАЯ ОБЛАСТЬ</w:t>
      </w:r>
    </w:p>
    <w:p w:rsidR="0053219E" w:rsidRPr="00F62FA5" w:rsidRDefault="0053219E" w:rsidP="0053219E">
      <w:pPr>
        <w:suppressAutoHyphens/>
        <w:ind w:firstLine="709"/>
        <w:jc w:val="center"/>
        <w:rPr>
          <w:bCs/>
          <w:color w:val="1D1B11" w:themeColor="background2" w:themeShade="1A"/>
          <w:lang w:eastAsia="zh-CN"/>
        </w:rPr>
      </w:pPr>
      <w:r w:rsidRPr="00F62FA5">
        <w:rPr>
          <w:bCs/>
          <w:color w:val="1D1B11" w:themeColor="background2" w:themeShade="1A"/>
          <w:lang w:eastAsia="zh-CN"/>
        </w:rPr>
        <w:t>КАРГАСОКСКИЙ РАЙОН</w:t>
      </w:r>
    </w:p>
    <w:p w:rsidR="0053219E" w:rsidRPr="00F62FA5" w:rsidRDefault="0053219E" w:rsidP="0053219E">
      <w:pPr>
        <w:suppressAutoHyphens/>
        <w:ind w:firstLine="709"/>
        <w:jc w:val="center"/>
        <w:rPr>
          <w:b/>
          <w:bCs/>
          <w:color w:val="1D1B11" w:themeColor="background2" w:themeShade="1A"/>
          <w:lang w:eastAsia="zh-CN"/>
        </w:rPr>
      </w:pPr>
    </w:p>
    <w:p w:rsidR="0053219E" w:rsidRPr="00F62FA5" w:rsidRDefault="0053219E" w:rsidP="0053219E">
      <w:pPr>
        <w:suppressAutoHyphens/>
        <w:ind w:firstLine="709"/>
        <w:jc w:val="center"/>
        <w:rPr>
          <w:b/>
          <w:bCs/>
          <w:color w:val="1D1B11" w:themeColor="background2" w:themeShade="1A"/>
          <w:lang w:eastAsia="zh-CN"/>
        </w:rPr>
      </w:pPr>
      <w:r w:rsidRPr="00F62FA5">
        <w:rPr>
          <w:b/>
          <w:bCs/>
          <w:color w:val="1D1B11" w:themeColor="background2" w:themeShade="1A"/>
          <w:lang w:eastAsia="zh-CN"/>
        </w:rPr>
        <w:t>АДМИНИСТРАЦИЯ  УСТЬ-ТЫМСКОГО СЕЛЬСКОГО  ПОСЕЛЕНИЯ</w:t>
      </w:r>
    </w:p>
    <w:p w:rsidR="0053219E" w:rsidRPr="00F62FA5" w:rsidRDefault="0053219E" w:rsidP="0053219E">
      <w:pPr>
        <w:suppressAutoHyphens/>
        <w:ind w:firstLine="709"/>
        <w:jc w:val="center"/>
        <w:rPr>
          <w:b/>
          <w:color w:val="1D1B11" w:themeColor="background2" w:themeShade="1A"/>
          <w:lang w:eastAsia="zh-CN"/>
        </w:rPr>
      </w:pPr>
    </w:p>
    <w:p w:rsidR="0053219E" w:rsidRPr="00F62FA5" w:rsidRDefault="0053219E" w:rsidP="0053219E">
      <w:pPr>
        <w:suppressAutoHyphens/>
        <w:ind w:firstLine="709"/>
        <w:jc w:val="center"/>
        <w:rPr>
          <w:b/>
          <w:color w:val="1D1B11" w:themeColor="background2" w:themeShade="1A"/>
          <w:lang w:eastAsia="zh-CN"/>
        </w:rPr>
      </w:pPr>
      <w:r w:rsidRPr="00F62FA5">
        <w:rPr>
          <w:b/>
          <w:color w:val="1D1B11" w:themeColor="background2" w:themeShade="1A"/>
          <w:lang w:eastAsia="zh-CN"/>
        </w:rPr>
        <w:t>ПОСТАНОВЛЕНИЕ</w:t>
      </w:r>
    </w:p>
    <w:p w:rsidR="0053219E" w:rsidRPr="00F62FA5" w:rsidRDefault="0053219E" w:rsidP="0053219E">
      <w:pPr>
        <w:suppressAutoHyphens/>
        <w:jc w:val="center"/>
        <w:rPr>
          <w:b/>
          <w:color w:val="1D1B11" w:themeColor="background2" w:themeShade="1A"/>
          <w:lang w:eastAsia="zh-CN"/>
        </w:rPr>
      </w:pPr>
    </w:p>
    <w:p w:rsidR="0053219E" w:rsidRPr="00F62FA5" w:rsidRDefault="00E65756" w:rsidP="0053219E">
      <w:pPr>
        <w:suppressAutoHyphens/>
        <w:ind w:left="360" w:hanging="360"/>
        <w:jc w:val="center"/>
        <w:rPr>
          <w:color w:val="1D1B11" w:themeColor="background2" w:themeShade="1A"/>
          <w:lang w:eastAsia="zh-CN"/>
        </w:rPr>
      </w:pPr>
      <w:r>
        <w:rPr>
          <w:color w:val="1D1B11" w:themeColor="background2" w:themeShade="1A"/>
          <w:lang w:eastAsia="zh-CN"/>
        </w:rPr>
        <w:t>28.08.2019</w:t>
      </w:r>
      <w:r w:rsidR="0053219E" w:rsidRPr="00F62FA5">
        <w:rPr>
          <w:color w:val="1D1B11" w:themeColor="background2" w:themeShade="1A"/>
          <w:lang w:eastAsia="zh-CN"/>
        </w:rPr>
        <w:t xml:space="preserve">г.                                                                                                                            </w:t>
      </w:r>
      <w:r w:rsidR="0053219E" w:rsidRPr="00F62FA5">
        <w:rPr>
          <w:b/>
          <w:color w:val="1D1B11" w:themeColor="background2" w:themeShade="1A"/>
          <w:lang w:eastAsia="zh-CN"/>
        </w:rPr>
        <w:t xml:space="preserve">№ </w:t>
      </w:r>
      <w:r>
        <w:rPr>
          <w:b/>
          <w:color w:val="1D1B11" w:themeColor="background2" w:themeShade="1A"/>
          <w:lang w:eastAsia="zh-CN"/>
        </w:rPr>
        <w:t>23</w:t>
      </w:r>
    </w:p>
    <w:p w:rsidR="0053219E" w:rsidRPr="00F62FA5" w:rsidRDefault="0053219E" w:rsidP="0053219E">
      <w:pPr>
        <w:suppressAutoHyphens/>
        <w:jc w:val="both"/>
        <w:rPr>
          <w:color w:val="1D1B11" w:themeColor="background2" w:themeShade="1A"/>
          <w:lang w:eastAsia="zh-CN"/>
        </w:rPr>
      </w:pPr>
    </w:p>
    <w:p w:rsidR="0053219E" w:rsidRPr="00F62FA5" w:rsidRDefault="0053219E" w:rsidP="0053219E">
      <w:pPr>
        <w:suppressAutoHyphens/>
        <w:jc w:val="both"/>
        <w:rPr>
          <w:color w:val="1D1B11" w:themeColor="background2" w:themeShade="1A"/>
          <w:lang w:eastAsia="zh-CN"/>
        </w:rPr>
      </w:pPr>
      <w:r w:rsidRPr="00F62FA5">
        <w:rPr>
          <w:color w:val="1D1B11" w:themeColor="background2" w:themeShade="1A"/>
          <w:lang w:eastAsia="zh-CN"/>
        </w:rPr>
        <w:t>с. Усть-Тым</w:t>
      </w:r>
    </w:p>
    <w:p w:rsidR="0053219E" w:rsidRPr="00F62FA5" w:rsidRDefault="0053219E" w:rsidP="0053219E">
      <w:pPr>
        <w:suppressAutoHyphens/>
        <w:ind w:right="5165"/>
        <w:jc w:val="both"/>
        <w:rPr>
          <w:color w:val="1D1B11" w:themeColor="background2" w:themeShade="1A"/>
          <w:lang w:eastAsia="zh-CN"/>
        </w:rPr>
      </w:pPr>
    </w:p>
    <w:p w:rsidR="0053219E" w:rsidRDefault="0053219E" w:rsidP="0053219E">
      <w:pPr>
        <w:suppressAutoHyphens/>
        <w:jc w:val="both"/>
      </w:pPr>
      <w:r w:rsidRPr="00E85A50">
        <w:t>О</w:t>
      </w:r>
      <w:r>
        <w:t xml:space="preserve"> </w:t>
      </w:r>
      <w:r w:rsidRPr="00E85A50">
        <w:t xml:space="preserve"> внесен</w:t>
      </w:r>
      <w:r>
        <w:t xml:space="preserve">ии  изменений в  постановление </w:t>
      </w:r>
    </w:p>
    <w:p w:rsidR="0053219E" w:rsidRDefault="0053219E" w:rsidP="0053219E">
      <w:pPr>
        <w:suppressAutoHyphens/>
        <w:jc w:val="both"/>
      </w:pPr>
      <w:r>
        <w:t xml:space="preserve">Администрации  </w:t>
      </w:r>
      <w:proofErr w:type="spellStart"/>
      <w:r>
        <w:t>Усть-Тымского</w:t>
      </w:r>
      <w:proofErr w:type="spellEnd"/>
      <w:r>
        <w:t xml:space="preserve"> </w:t>
      </w:r>
      <w:proofErr w:type="gramStart"/>
      <w:r w:rsidRPr="00E85A50">
        <w:t>сельского</w:t>
      </w:r>
      <w:proofErr w:type="gramEnd"/>
    </w:p>
    <w:p w:rsidR="0053219E" w:rsidRDefault="0053219E" w:rsidP="0053219E">
      <w:pPr>
        <w:suppressAutoHyphens/>
        <w:jc w:val="both"/>
        <w:rPr>
          <w:bCs/>
          <w:color w:val="1D1B11" w:themeColor="background2" w:themeShade="1A"/>
        </w:rPr>
      </w:pPr>
      <w:r w:rsidRPr="00E85A50">
        <w:t xml:space="preserve">от </w:t>
      </w:r>
      <w:r>
        <w:t xml:space="preserve"> 25</w:t>
      </w:r>
      <w:r w:rsidRPr="00E85A50">
        <w:t>.</w:t>
      </w:r>
      <w:r>
        <w:t>10</w:t>
      </w:r>
      <w:r w:rsidRPr="00E85A50">
        <w:t>.201</w:t>
      </w:r>
      <w:r>
        <w:t xml:space="preserve">4 </w:t>
      </w:r>
      <w:r w:rsidRPr="00E85A50">
        <w:t xml:space="preserve"> </w:t>
      </w:r>
      <w:r>
        <w:t xml:space="preserve">  </w:t>
      </w:r>
      <w:r w:rsidRPr="00E85A50">
        <w:t xml:space="preserve">№ </w:t>
      </w:r>
      <w:r>
        <w:t>25   «</w:t>
      </w:r>
      <w:r>
        <w:rPr>
          <w:bCs/>
          <w:color w:val="1D1B11" w:themeColor="background2" w:themeShade="1A"/>
        </w:rPr>
        <w:t xml:space="preserve">Об    особенностях </w:t>
      </w:r>
    </w:p>
    <w:p w:rsidR="0053219E" w:rsidRDefault="0053219E" w:rsidP="0053219E">
      <w:pPr>
        <w:suppressAutoHyphens/>
        <w:jc w:val="both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 xml:space="preserve">списания   имущества       муниципального </w:t>
      </w:r>
    </w:p>
    <w:p w:rsidR="0053219E" w:rsidRDefault="0053219E" w:rsidP="0053219E">
      <w:pPr>
        <w:suppressAutoHyphens/>
        <w:jc w:val="both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образования   «</w:t>
      </w:r>
      <w:proofErr w:type="spellStart"/>
      <w:r>
        <w:rPr>
          <w:bCs/>
          <w:color w:val="1D1B11" w:themeColor="background2" w:themeShade="1A"/>
        </w:rPr>
        <w:t>Усть-Тымское</w:t>
      </w:r>
      <w:proofErr w:type="spellEnd"/>
      <w:r>
        <w:rPr>
          <w:bCs/>
          <w:color w:val="1D1B11" w:themeColor="background2" w:themeShade="1A"/>
        </w:rPr>
        <w:t xml:space="preserve">        </w:t>
      </w:r>
      <w:proofErr w:type="gramStart"/>
      <w:r>
        <w:rPr>
          <w:bCs/>
          <w:color w:val="1D1B11" w:themeColor="background2" w:themeShade="1A"/>
        </w:rPr>
        <w:t>сельское</w:t>
      </w:r>
      <w:proofErr w:type="gramEnd"/>
    </w:p>
    <w:p w:rsidR="0053219E" w:rsidRPr="00F62FA5" w:rsidRDefault="0053219E" w:rsidP="0053219E">
      <w:pPr>
        <w:suppressAutoHyphens/>
        <w:jc w:val="both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поселение</w:t>
      </w:r>
      <w:r w:rsidRPr="00F62FA5">
        <w:rPr>
          <w:bCs/>
          <w:color w:val="1D1B11" w:themeColor="background2" w:themeShade="1A"/>
        </w:rPr>
        <w:t>»</w:t>
      </w:r>
    </w:p>
    <w:p w:rsidR="0053219E" w:rsidRPr="00F62FA5" w:rsidRDefault="0053219E" w:rsidP="0053219E">
      <w:pPr>
        <w:suppressAutoHyphens/>
        <w:ind w:firstLine="709"/>
        <w:jc w:val="both"/>
        <w:rPr>
          <w:rFonts w:ascii="Arial" w:hAnsi="Arial" w:cs="Arial"/>
          <w:color w:val="1D1B11" w:themeColor="background2" w:themeShade="1A"/>
          <w:lang w:eastAsia="zh-CN"/>
        </w:rPr>
      </w:pPr>
    </w:p>
    <w:p w:rsidR="0053219E" w:rsidRPr="00E4792F" w:rsidRDefault="0053219E" w:rsidP="0053219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A5">
        <w:rPr>
          <w:color w:val="1D1B11" w:themeColor="background2" w:themeShade="1A"/>
        </w:rPr>
        <w:t>В</w:t>
      </w:r>
      <w:r>
        <w:rPr>
          <w:color w:val="1D1B11" w:themeColor="background2" w:themeShade="1A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>целях приведения в соответствие с действующим законодательством,</w:t>
      </w:r>
    </w:p>
    <w:p w:rsidR="0053219E" w:rsidRPr="00F62FA5" w:rsidRDefault="0053219E" w:rsidP="0053219E">
      <w:pPr>
        <w:jc w:val="both"/>
        <w:rPr>
          <w:color w:val="1D1B11" w:themeColor="background2" w:themeShade="1A"/>
        </w:rPr>
      </w:pPr>
    </w:p>
    <w:p w:rsidR="0053219E" w:rsidRPr="00F62FA5" w:rsidRDefault="0053219E" w:rsidP="0053219E">
      <w:pPr>
        <w:suppressAutoHyphens/>
        <w:jc w:val="both"/>
        <w:rPr>
          <w:color w:val="1D1B11" w:themeColor="background2" w:themeShade="1A"/>
          <w:lang w:eastAsia="zh-CN"/>
        </w:rPr>
      </w:pPr>
    </w:p>
    <w:p w:rsidR="0053219E" w:rsidRPr="00F62FA5" w:rsidRDefault="0053219E" w:rsidP="0053219E">
      <w:pPr>
        <w:suppressAutoHyphens/>
        <w:jc w:val="both"/>
        <w:rPr>
          <w:b/>
          <w:color w:val="1D1B11" w:themeColor="background2" w:themeShade="1A"/>
          <w:spacing w:val="4"/>
          <w:lang w:eastAsia="zh-CN"/>
        </w:rPr>
      </w:pPr>
      <w:r w:rsidRPr="00F62FA5">
        <w:rPr>
          <w:b/>
          <w:color w:val="1D1B11" w:themeColor="background2" w:themeShade="1A"/>
          <w:spacing w:val="4"/>
          <w:lang w:eastAsia="zh-CN"/>
        </w:rPr>
        <w:t xml:space="preserve">       ПОСТАНОВЛЯЮ:</w:t>
      </w:r>
    </w:p>
    <w:p w:rsidR="0053219E" w:rsidRPr="00F62FA5" w:rsidRDefault="0053219E" w:rsidP="0053219E">
      <w:pPr>
        <w:suppressAutoHyphens/>
        <w:ind w:firstLine="720"/>
        <w:jc w:val="both"/>
        <w:rPr>
          <w:b/>
          <w:color w:val="1D1B11" w:themeColor="background2" w:themeShade="1A"/>
          <w:spacing w:val="4"/>
          <w:lang w:eastAsia="zh-CN"/>
        </w:rPr>
      </w:pPr>
    </w:p>
    <w:p w:rsidR="0053219E" w:rsidRDefault="0053219E" w:rsidP="0053219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E4792F">
        <w:t>1</w:t>
      </w:r>
      <w:r>
        <w:t>.</w:t>
      </w:r>
      <w:r w:rsidRPr="0053219E">
        <w:t xml:space="preserve"> </w:t>
      </w:r>
      <w:r w:rsidRPr="00BA3E7A">
        <w:t xml:space="preserve">Внести </w:t>
      </w:r>
      <w:r>
        <w:t xml:space="preserve"> изменения в порядок представления муниципальными учреждениями, муниципальными унитарными предприятиями документов за ними на праве оперативного управления или хозяйственного ведения утвержденный постановлением от 23.10.2014 № 25 «Об особенностях списания имущества муниципального образования «</w:t>
      </w:r>
      <w:proofErr w:type="spellStart"/>
      <w:r>
        <w:t>Усть-Тымское</w:t>
      </w:r>
      <w:proofErr w:type="spellEnd"/>
      <w:r>
        <w:t xml:space="preserve"> сельское поселение»</w:t>
      </w:r>
      <w:r w:rsidRPr="00BA3E7A">
        <w:t xml:space="preserve">   следующие изменения:</w:t>
      </w:r>
    </w:p>
    <w:p w:rsidR="0053219E" w:rsidRPr="00E85A50" w:rsidRDefault="0053219E" w:rsidP="0053219E">
      <w:pPr>
        <w:widowControl w:val="0"/>
        <w:autoSpaceDE w:val="0"/>
        <w:autoSpaceDN w:val="0"/>
        <w:adjustRightInd w:val="0"/>
        <w:ind w:firstLine="709"/>
        <w:jc w:val="both"/>
      </w:pPr>
      <w:r w:rsidRPr="00E85A50">
        <w:t xml:space="preserve">1) </w:t>
      </w:r>
      <w:r>
        <w:t xml:space="preserve">в главу 1. </w:t>
      </w:r>
      <w:r w:rsidRPr="00E85A50">
        <w:t>пункт</w:t>
      </w:r>
      <w:r w:rsidRPr="00E85A50">
        <w:rPr>
          <w:spacing w:val="-2"/>
        </w:rPr>
        <w:t xml:space="preserve"> </w:t>
      </w:r>
      <w:r>
        <w:rPr>
          <w:spacing w:val="-2"/>
        </w:rPr>
        <w:t>1. п.п.</w:t>
      </w:r>
      <w:r w:rsidR="00E65756">
        <w:rPr>
          <w:spacing w:val="-2"/>
        </w:rPr>
        <w:t xml:space="preserve"> 1.1, 1.2, 1.3.</w:t>
      </w:r>
      <w:r>
        <w:rPr>
          <w:spacing w:val="-2"/>
        </w:rPr>
        <w:t xml:space="preserve"> </w:t>
      </w:r>
      <w:r w:rsidRPr="00E85A50">
        <w:t xml:space="preserve"> изложить в следующей редакции</w:t>
      </w:r>
      <w:r w:rsidR="00E65756">
        <w:t xml:space="preserve"> п.п. (в)</w:t>
      </w:r>
      <w:r w:rsidRPr="00E85A50">
        <w:t>:</w:t>
      </w:r>
    </w:p>
    <w:p w:rsidR="00BA2A88" w:rsidRDefault="0053219E" w:rsidP="0053219E">
      <w:r w:rsidRPr="00E85A50">
        <w:t xml:space="preserve"> «</w:t>
      </w:r>
      <w:r w:rsidR="00E65756">
        <w:t>в) акт о списании объектов основных средств (согласно приложению № 5 Приказа Минфина России от 30.03.2015 № 52н).</w:t>
      </w:r>
    </w:p>
    <w:p w:rsidR="00E65756" w:rsidRPr="00F433A4" w:rsidRDefault="00E65756" w:rsidP="00E65756">
      <w:pPr>
        <w:jc w:val="both"/>
        <w:rPr>
          <w:b/>
        </w:rPr>
      </w:pPr>
      <w:r>
        <w:t xml:space="preserve">           3</w:t>
      </w:r>
      <w:r w:rsidRPr="00F433A4">
        <w:t>.Настоящее постановление вступает в силу со дн</w:t>
      </w:r>
      <w:r>
        <w:t xml:space="preserve">я его официального </w:t>
      </w:r>
      <w:r w:rsidRPr="00E4792F">
        <w:rPr>
          <w:bCs/>
        </w:rPr>
        <w:t>обнародования</w:t>
      </w:r>
      <w:r w:rsidRPr="00F433A4">
        <w:t>.</w:t>
      </w:r>
    </w:p>
    <w:p w:rsidR="00E65756" w:rsidRPr="00F433A4" w:rsidRDefault="00E65756" w:rsidP="00E65756">
      <w:pPr>
        <w:jc w:val="both"/>
      </w:pPr>
      <w:r>
        <w:tab/>
        <w:t>4</w:t>
      </w:r>
      <w:r w:rsidRPr="00F433A4">
        <w:t>.</w:t>
      </w:r>
      <w:proofErr w:type="gramStart"/>
      <w:r w:rsidRPr="00F433A4">
        <w:t>Контр</w:t>
      </w:r>
      <w:r>
        <w:t>оль за</w:t>
      </w:r>
      <w:proofErr w:type="gramEnd"/>
      <w:r>
        <w:t xml:space="preserve"> исполнением настоящего П</w:t>
      </w:r>
      <w:r w:rsidRPr="00F433A4">
        <w:t>остановления во</w:t>
      </w:r>
      <w:r>
        <w:t>зложить на главного бухгалтера Шушкевич Е.В.</w:t>
      </w:r>
    </w:p>
    <w:p w:rsidR="00E65756" w:rsidRPr="00F433A4" w:rsidRDefault="00E65756" w:rsidP="00E65756">
      <w:pPr>
        <w:ind w:firstLine="720"/>
        <w:rPr>
          <w:spacing w:val="20"/>
        </w:rPr>
      </w:pPr>
    </w:p>
    <w:p w:rsidR="00E65756" w:rsidRPr="00F433A4" w:rsidRDefault="00E65756" w:rsidP="00E65756">
      <w:pPr>
        <w:ind w:firstLine="720"/>
        <w:rPr>
          <w:spacing w:val="20"/>
        </w:rPr>
      </w:pPr>
    </w:p>
    <w:p w:rsidR="00E65756" w:rsidRPr="00F433A4" w:rsidRDefault="00E65756" w:rsidP="00E65756">
      <w:pPr>
        <w:ind w:firstLine="720"/>
        <w:rPr>
          <w:b/>
          <w:spacing w:val="20"/>
        </w:rPr>
      </w:pPr>
    </w:p>
    <w:p w:rsidR="00E65756" w:rsidRDefault="00E65756" w:rsidP="00E65756">
      <w:pPr>
        <w:autoSpaceDE w:val="0"/>
        <w:autoSpaceDN w:val="0"/>
        <w:adjustRightInd w:val="0"/>
        <w:ind w:firstLine="540"/>
        <w:jc w:val="both"/>
      </w:pPr>
    </w:p>
    <w:p w:rsidR="00E65756" w:rsidRDefault="00E65756" w:rsidP="00E65756">
      <w:pPr>
        <w:autoSpaceDE w:val="0"/>
        <w:autoSpaceDN w:val="0"/>
        <w:adjustRightInd w:val="0"/>
        <w:ind w:firstLine="540"/>
        <w:jc w:val="both"/>
      </w:pPr>
    </w:p>
    <w:p w:rsidR="00E65756" w:rsidRDefault="00E65756" w:rsidP="00E65756">
      <w:pPr>
        <w:autoSpaceDE w:val="0"/>
        <w:autoSpaceDN w:val="0"/>
        <w:adjustRightInd w:val="0"/>
        <w:ind w:firstLine="540"/>
        <w:jc w:val="both"/>
      </w:pPr>
    </w:p>
    <w:p w:rsidR="00E65756" w:rsidRDefault="00E65756" w:rsidP="00E65756">
      <w:pPr>
        <w:autoSpaceDE w:val="0"/>
        <w:autoSpaceDN w:val="0"/>
        <w:adjustRightInd w:val="0"/>
        <w:ind w:firstLine="540"/>
        <w:jc w:val="both"/>
      </w:pPr>
    </w:p>
    <w:p w:rsidR="00E65756" w:rsidRDefault="00E65756" w:rsidP="00E65756">
      <w:pPr>
        <w:autoSpaceDE w:val="0"/>
        <w:autoSpaceDN w:val="0"/>
        <w:adjustRightInd w:val="0"/>
        <w:jc w:val="both"/>
      </w:pPr>
      <w:r>
        <w:t xml:space="preserve">Глава </w:t>
      </w:r>
      <w:proofErr w:type="spellStart"/>
      <w:r>
        <w:t>Усть-Тымского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E65756" w:rsidRDefault="00E65756" w:rsidP="00E65756">
      <w:pPr>
        <w:autoSpaceDE w:val="0"/>
        <w:autoSpaceDN w:val="0"/>
        <w:adjustRightInd w:val="0"/>
        <w:jc w:val="both"/>
      </w:pPr>
      <w:r>
        <w:t>поселения</w:t>
      </w:r>
      <w:r>
        <w:tab/>
      </w:r>
      <w:r>
        <w:tab/>
        <w:t xml:space="preserve">                                                                              </w:t>
      </w:r>
      <w:proofErr w:type="spellStart"/>
      <w:r>
        <w:t>А.А.Сысолин</w:t>
      </w:r>
      <w:proofErr w:type="spellEnd"/>
    </w:p>
    <w:p w:rsidR="00E65756" w:rsidRDefault="00E65756" w:rsidP="00E65756">
      <w:pPr>
        <w:autoSpaceDE w:val="0"/>
        <w:autoSpaceDN w:val="0"/>
        <w:adjustRightInd w:val="0"/>
        <w:jc w:val="both"/>
      </w:pPr>
    </w:p>
    <w:p w:rsidR="00E65756" w:rsidRDefault="00E65756" w:rsidP="0053219E"/>
    <w:sectPr w:rsidR="00E65756" w:rsidSect="00BA2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19E"/>
    <w:rsid w:val="0053219E"/>
    <w:rsid w:val="007D0B6C"/>
    <w:rsid w:val="00BA2A88"/>
    <w:rsid w:val="00E65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53219E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5321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5321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2</cp:revision>
  <dcterms:created xsi:type="dcterms:W3CDTF">2019-08-28T07:26:00Z</dcterms:created>
  <dcterms:modified xsi:type="dcterms:W3CDTF">2019-08-28T07:48:00Z</dcterms:modified>
</cp:coreProperties>
</file>