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88D" w:rsidRPr="00575374" w:rsidRDefault="004C688D" w:rsidP="004C68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5374">
        <w:rPr>
          <w:rFonts w:ascii="Times New Roman" w:hAnsi="Times New Roman" w:cs="Times New Roman"/>
          <w:sz w:val="24"/>
          <w:szCs w:val="24"/>
        </w:rPr>
        <w:t>МУНИЦИПАЛЬНОЕ ОБРАЗОВАНИЕ УСТЬ-ТЫМСКОЕ СЕЛЬСКОЕ ПОСЕЛЕНИЕ</w:t>
      </w:r>
    </w:p>
    <w:p w:rsidR="004C688D" w:rsidRDefault="004C688D" w:rsidP="004C68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5374">
        <w:rPr>
          <w:rFonts w:ascii="Times New Roman" w:hAnsi="Times New Roman" w:cs="Times New Roman"/>
          <w:sz w:val="24"/>
          <w:szCs w:val="24"/>
        </w:rPr>
        <w:t xml:space="preserve">ТОМСКАЯ ОБЛАСТЬ </w:t>
      </w:r>
    </w:p>
    <w:p w:rsidR="004C688D" w:rsidRPr="00575374" w:rsidRDefault="004C688D" w:rsidP="004C688D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75374">
        <w:rPr>
          <w:rFonts w:ascii="Times New Roman" w:hAnsi="Times New Roman" w:cs="Times New Roman"/>
          <w:sz w:val="24"/>
          <w:szCs w:val="24"/>
        </w:rPr>
        <w:t>КАРГАСОКСКИЙ РАЙОН</w:t>
      </w:r>
    </w:p>
    <w:p w:rsidR="004C688D" w:rsidRPr="00475C37" w:rsidRDefault="004C688D" w:rsidP="004C6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C37">
        <w:rPr>
          <w:rFonts w:ascii="Times New Roman" w:hAnsi="Times New Roman" w:cs="Times New Roman"/>
          <w:b/>
          <w:sz w:val="24"/>
          <w:szCs w:val="24"/>
        </w:rPr>
        <w:t>АДМИНИСТРАЦИЯ УСТЬ-ТЫМСКОГО СЕЛЬСКОГО ПОСЕЛЕНИЯ</w:t>
      </w:r>
    </w:p>
    <w:p w:rsidR="004C688D" w:rsidRPr="00475C37" w:rsidRDefault="004C688D" w:rsidP="004C6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88D" w:rsidRPr="00475C37" w:rsidRDefault="004C688D" w:rsidP="004C6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C37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4C688D" w:rsidRPr="004F6D9A" w:rsidRDefault="00084EAB" w:rsidP="004C688D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</w:t>
      </w:r>
      <w:r w:rsidR="004C688D">
        <w:rPr>
          <w:rFonts w:ascii="Times New Roman" w:hAnsi="Times New Roman" w:cs="Times New Roman"/>
          <w:sz w:val="24"/>
          <w:szCs w:val="24"/>
        </w:rPr>
        <w:t>.07</w:t>
      </w:r>
      <w:r w:rsidR="004C688D" w:rsidRPr="004F6D9A">
        <w:rPr>
          <w:rFonts w:ascii="Times New Roman" w:hAnsi="Times New Roman" w:cs="Times New Roman"/>
          <w:sz w:val="24"/>
          <w:szCs w:val="24"/>
        </w:rPr>
        <w:t xml:space="preserve">.2018 г.                                                                                              </w:t>
      </w:r>
      <w:r w:rsidR="004C688D">
        <w:rPr>
          <w:rFonts w:ascii="Times New Roman" w:hAnsi="Times New Roman" w:cs="Times New Roman"/>
          <w:sz w:val="24"/>
          <w:szCs w:val="24"/>
        </w:rPr>
        <w:t xml:space="preserve">                            № </w:t>
      </w:r>
      <w:r>
        <w:rPr>
          <w:rFonts w:ascii="Times New Roman" w:hAnsi="Times New Roman" w:cs="Times New Roman"/>
          <w:sz w:val="24"/>
          <w:szCs w:val="24"/>
        </w:rPr>
        <w:t>31</w:t>
      </w:r>
    </w:p>
    <w:p w:rsidR="004C688D" w:rsidRDefault="004C688D" w:rsidP="004C688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F6D9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F6D9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F6D9A">
        <w:rPr>
          <w:rFonts w:ascii="Times New Roman" w:hAnsi="Times New Roman" w:cs="Times New Roman"/>
          <w:sz w:val="24"/>
          <w:szCs w:val="24"/>
        </w:rPr>
        <w:t>сть-Тым</w:t>
      </w:r>
      <w:proofErr w:type="spellEnd"/>
    </w:p>
    <w:p w:rsidR="004C688D" w:rsidRPr="004F6D9A" w:rsidRDefault="004C688D" w:rsidP="004C688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0"/>
      </w:tblGrid>
      <w:tr w:rsidR="004C688D" w:rsidTr="001B6995">
        <w:tc>
          <w:tcPr>
            <w:tcW w:w="5240" w:type="dxa"/>
          </w:tcPr>
          <w:p w:rsidR="004C688D" w:rsidRDefault="004C688D" w:rsidP="004C68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   утверждении    правил    и    мест     выпаса</w:t>
            </w:r>
          </w:p>
          <w:p w:rsidR="004C688D" w:rsidRPr="00542E76" w:rsidRDefault="004C688D" w:rsidP="004C68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животных на территории муниципального образования    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Усть-Тымское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  <w:p w:rsidR="004C688D" w:rsidRPr="00542E76" w:rsidRDefault="004C688D" w:rsidP="001B69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688D" w:rsidRPr="00542E76" w:rsidRDefault="004C688D" w:rsidP="004C68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688D" w:rsidRPr="004C688D" w:rsidRDefault="004C688D" w:rsidP="004C68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688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4C688D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4C688D">
        <w:rPr>
          <w:rFonts w:ascii="Times New Roman" w:hAnsi="Times New Roman" w:cs="Times New Roman"/>
          <w:sz w:val="24"/>
          <w:szCs w:val="24"/>
        </w:rPr>
        <w:t xml:space="preserve"> соответствии с Федеральным законом от 06.10.2003 N 131-ФЗ "Об общих принципах организации местного самоуправления в Российской Федерации", Законом Томской области от 15.08.2002 N 61-ОЗ "Об основах благоустройства территорий городов и других населенных пунктов Томской области",</w:t>
      </w:r>
    </w:p>
    <w:p w:rsidR="00F41D09" w:rsidRDefault="00F41D09" w:rsidP="004C688D"/>
    <w:p w:rsidR="004C688D" w:rsidRPr="00516809" w:rsidRDefault="004C688D" w:rsidP="004C68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809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4C688D" w:rsidRPr="000C1A9F" w:rsidRDefault="004C688D" w:rsidP="004C688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54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1A9F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w:anchor="Par35" w:history="1">
        <w:r w:rsidRPr="000C1A9F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0C1A9F">
        <w:rPr>
          <w:rFonts w:ascii="Times New Roman" w:hAnsi="Times New Roman" w:cs="Times New Roman"/>
          <w:sz w:val="24"/>
          <w:szCs w:val="24"/>
        </w:rPr>
        <w:t xml:space="preserve"> выпаса сельскохозяйственных животных на территории муниципального образования «</w:t>
      </w:r>
      <w:r w:rsidR="00C44F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4FB2">
        <w:rPr>
          <w:rFonts w:ascii="Times New Roman" w:eastAsia="Times New Roman" w:hAnsi="Times New Roman" w:cs="Times New Roman"/>
          <w:sz w:val="24"/>
          <w:szCs w:val="24"/>
        </w:rPr>
        <w:t>Усть-Тымское</w:t>
      </w:r>
      <w:proofErr w:type="spellEnd"/>
      <w:r w:rsidR="00C44F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1A9F">
        <w:rPr>
          <w:rFonts w:ascii="Times New Roman" w:eastAsia="Times New Roman" w:hAnsi="Times New Roman" w:cs="Times New Roman"/>
          <w:sz w:val="24"/>
          <w:szCs w:val="24"/>
        </w:rPr>
        <w:t>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», согласно приложению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0C1A9F">
        <w:rPr>
          <w:rFonts w:ascii="Times New Roman" w:hAnsi="Times New Roman" w:cs="Times New Roman"/>
          <w:sz w:val="24"/>
          <w:szCs w:val="24"/>
        </w:rPr>
        <w:t>.</w:t>
      </w:r>
    </w:p>
    <w:p w:rsidR="004C688D" w:rsidRDefault="004C688D" w:rsidP="004C688D">
      <w:pPr>
        <w:pStyle w:val="a4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Утвердить места выпаса сельскохозяйственных животных </w:t>
      </w:r>
      <w:proofErr w:type="gramStart"/>
      <w:r w:rsidRPr="000C1A9F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0C1A9F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, приложение 3.</w:t>
      </w:r>
    </w:p>
    <w:p w:rsidR="004C688D" w:rsidRDefault="004C688D" w:rsidP="004C688D">
      <w:pPr>
        <w:pStyle w:val="a4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 Настоящее постановление </w:t>
      </w:r>
      <w:r>
        <w:rPr>
          <w:rFonts w:ascii="Times New Roman" w:hAnsi="Times New Roman" w:cs="Times New Roman"/>
          <w:sz w:val="24"/>
          <w:szCs w:val="24"/>
        </w:rPr>
        <w:t xml:space="preserve">обнародовать путем размещения его на официальном сайте </w:t>
      </w:r>
      <w:r w:rsidR="00C44FB2">
        <w:rPr>
          <w:rFonts w:ascii="Times New Roman" w:hAnsi="Times New Roman" w:cs="Times New Roman"/>
          <w:sz w:val="24"/>
          <w:szCs w:val="24"/>
        </w:rPr>
        <w:t>Администрации «</w:t>
      </w:r>
      <w:proofErr w:type="spellStart"/>
      <w:r w:rsidR="00C44FB2">
        <w:rPr>
          <w:rFonts w:ascii="Times New Roman" w:hAnsi="Times New Roman" w:cs="Times New Roman"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88D" w:rsidRPr="000C1A9F" w:rsidRDefault="004C688D" w:rsidP="004C688D">
      <w:pPr>
        <w:pStyle w:val="a4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sz w:val="24"/>
          <w:szCs w:val="24"/>
        </w:rPr>
        <w:t>над</w:t>
      </w:r>
      <w:r w:rsidRPr="000C1A9F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4C688D" w:rsidRDefault="004C688D" w:rsidP="004C688D"/>
    <w:p w:rsidR="00C44FB2" w:rsidRDefault="00C44FB2" w:rsidP="004C688D"/>
    <w:p w:rsidR="00C44FB2" w:rsidRPr="00084EAB" w:rsidRDefault="00C44FB2" w:rsidP="00084E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4FB2" w:rsidRPr="00084EAB" w:rsidRDefault="00084EAB" w:rsidP="00084E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EAB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084EAB">
        <w:rPr>
          <w:rFonts w:ascii="Times New Roman" w:hAnsi="Times New Roman" w:cs="Times New Roman"/>
          <w:sz w:val="24"/>
          <w:szCs w:val="24"/>
        </w:rPr>
        <w:t>Усть-Тымского</w:t>
      </w:r>
      <w:proofErr w:type="spellEnd"/>
      <w:r w:rsidRPr="00084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EAB" w:rsidRPr="00084EAB" w:rsidRDefault="00084EAB" w:rsidP="00084E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EAB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Сысолин</w:t>
      </w:r>
      <w:proofErr w:type="spellEnd"/>
    </w:p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4C688D"/>
    <w:p w:rsidR="00C44FB2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FB2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к 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C1A9F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1A9F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71DD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C1A9F">
        <w:rPr>
          <w:rFonts w:ascii="Times New Roman" w:hAnsi="Times New Roman" w:cs="Times New Roman"/>
          <w:sz w:val="24"/>
          <w:szCs w:val="24"/>
        </w:rPr>
        <w:t xml:space="preserve">от </w:t>
      </w:r>
      <w:r w:rsidR="00971DD9">
        <w:rPr>
          <w:rFonts w:ascii="Times New Roman" w:hAnsi="Times New Roman" w:cs="Times New Roman"/>
          <w:sz w:val="24"/>
          <w:szCs w:val="24"/>
        </w:rPr>
        <w:t>04.07.2018</w:t>
      </w:r>
      <w:r w:rsidRPr="000C1A9F">
        <w:rPr>
          <w:rFonts w:ascii="Times New Roman" w:hAnsi="Times New Roman" w:cs="Times New Roman"/>
          <w:sz w:val="24"/>
          <w:szCs w:val="24"/>
        </w:rPr>
        <w:t xml:space="preserve">  № </w:t>
      </w:r>
      <w:r w:rsidR="00971DD9">
        <w:rPr>
          <w:rFonts w:ascii="Times New Roman" w:hAnsi="Times New Roman" w:cs="Times New Roman"/>
          <w:sz w:val="24"/>
          <w:szCs w:val="24"/>
        </w:rPr>
        <w:t>31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Par35"/>
      <w:bookmarkEnd w:id="0"/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C1A9F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C1A9F">
        <w:rPr>
          <w:rFonts w:ascii="Times New Roman" w:hAnsi="Times New Roman" w:cs="Times New Roman"/>
          <w:bCs/>
          <w:sz w:val="24"/>
          <w:szCs w:val="24"/>
        </w:rPr>
        <w:t>выпаса сельскохозяйственных животных на территории муниципального образования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bCs/>
          <w:sz w:val="24"/>
          <w:szCs w:val="24"/>
        </w:rPr>
        <w:t>»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Par42"/>
      <w:bookmarkEnd w:id="1"/>
      <w:r w:rsidRPr="000C1A9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1.1. Настоящие Правила устанавливают порядок выпаса сельскохозяйственных животных на территории муниципального образования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» в целях предупреждения безнадзорного перемещения сельскохозяйственных животных, предотвращения помех движению транспортных средств на автомобильных дорогах общего пользования, обеспечения санитарного порядка на территории муниципального образования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».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1.2. В настоящих Правилах применяются следующие понятия и определения: 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1) сельскохозяйственные животные - крупные рогатые, мелкие рогатые и другие животные, содержащиеся в домашних хозяйствах граждан и хозяйствах субъектов - сельскохозяйственных товаропроизводителей и используемые в целях производства животноводческой, молочной, сопутствующей и другой продукции, необходимым условием содержания которых является выпас (лошади, коровы, овцы, козы и др.); 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2) выпас сельскохозяйственных животных - сбор животных в организованное стадо на отведенных для этого участках и других местах в пределах территорий населенных пунктов или за их пределами, прогон животных до мест выпаса и пастьба на специально отведенных пастбищах и других земельных участках или пастьба животных, осуществляемая самостоятельно владельцем.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1.3. Содержание сельскохозяйственных и домашних животных не должно нарушать покой граждан, наносить вред здоровью, создавать опасность для собственности граждан, предприятий, организаций, территории населенного пункта, помех движению транспортных средств на автомобильных дорогах общего пользования.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Par48"/>
      <w:bookmarkEnd w:id="2"/>
      <w:r w:rsidRPr="000C1A9F">
        <w:rPr>
          <w:rFonts w:ascii="Times New Roman" w:hAnsi="Times New Roman" w:cs="Times New Roman"/>
          <w:sz w:val="24"/>
          <w:szCs w:val="24"/>
        </w:rPr>
        <w:t>2. ПРАВА И ОБЯЗАННОСТИ ВЛАДЕЛЬЦЕВ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СЕЛЬСКОХОЗЯЙСТВЕННЫХ ЖИВОТНЫХ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2.1. Владельцы сельскохозяйственных животных имеют право проводить выпас сельскохозяйственных животных в местах, установленных Администрацией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 w:rsidRPr="000C1A9F">
        <w:rPr>
          <w:rFonts w:ascii="Times New Roman" w:hAnsi="Times New Roman" w:cs="Times New Roman"/>
          <w:sz w:val="24"/>
          <w:szCs w:val="24"/>
        </w:rPr>
        <w:t xml:space="preserve">До начала сезона выпаса сельскохозяйственных животных их собственники в лице уполномоченных представителей обращаются в Администрацию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 xml:space="preserve"> по вопросу отведения земель, получения разрешения или согласования мест выпаса скота на земельных участках из состава земель сельскохозяйственного назначения, лесного фонда, земель населенных пунктов и иных земель, а также (или) в целях заключения договора аренды земельных участков для</w:t>
      </w:r>
      <w:proofErr w:type="gramEnd"/>
      <w:r w:rsidRPr="000C1A9F">
        <w:rPr>
          <w:rFonts w:ascii="Times New Roman" w:hAnsi="Times New Roman" w:cs="Times New Roman"/>
          <w:sz w:val="24"/>
          <w:szCs w:val="24"/>
        </w:rPr>
        <w:t xml:space="preserve"> выпаса животных.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2.3. Владельцы сельскохозяйственных животных обязаны: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осуществлять выпас животных в соответствии с настоящими Правилами;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не допускать неорганизованного выпаса сельскохозяйственных животных.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3" w:name="Par58"/>
      <w:bookmarkEnd w:id="3"/>
      <w:r w:rsidRPr="000C1A9F">
        <w:rPr>
          <w:rFonts w:ascii="Times New Roman" w:hAnsi="Times New Roman" w:cs="Times New Roman"/>
          <w:sz w:val="24"/>
          <w:szCs w:val="24"/>
        </w:rPr>
        <w:t>3. ОРГАНИЗАЦИЯ ВЫПАСА СЕЛЬСКОХОЗЯЙСТВЕННЫХ ЖИВОТНЫХ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3.1. Выпас сельскохозяйственных животных осуществляют лица, заключившие с владельцами животных соответствующий договор. В случае отсутствия пастуха выпас осуществляется владельцами животных в порядке очереди, которая устанавливается из числа владельцев или самостоятельно каждым владельцем.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3.2. Лица, осуществляющие выпас животных, обязаны требовать от владельцев предоставления информации с </w:t>
      </w:r>
      <w:r w:rsidRPr="000C1A9F">
        <w:rPr>
          <w:rFonts w:ascii="Times New Roman" w:hAnsi="Times New Roman" w:cs="Times New Roman"/>
          <w:w w:val="90"/>
          <w:sz w:val="24"/>
          <w:szCs w:val="24"/>
        </w:rPr>
        <w:t>межрайонным отделом по ветеринарному и фитосанитарному надзору Управления Федеральной службы по ветеринарному и фитосанитарному надзору (</w:t>
      </w:r>
      <w:proofErr w:type="spellStart"/>
      <w:r w:rsidRPr="000C1A9F">
        <w:rPr>
          <w:rFonts w:ascii="Times New Roman" w:hAnsi="Times New Roman" w:cs="Times New Roman"/>
          <w:w w:val="90"/>
          <w:sz w:val="24"/>
          <w:szCs w:val="24"/>
        </w:rPr>
        <w:t>Россельхознадзора</w:t>
      </w:r>
      <w:proofErr w:type="spellEnd"/>
      <w:r w:rsidRPr="000C1A9F">
        <w:rPr>
          <w:rFonts w:ascii="Times New Roman" w:hAnsi="Times New Roman" w:cs="Times New Roman"/>
          <w:w w:val="90"/>
          <w:sz w:val="24"/>
          <w:szCs w:val="24"/>
        </w:rPr>
        <w:t>) по Томской области</w:t>
      </w:r>
      <w:r w:rsidRPr="000C1A9F">
        <w:rPr>
          <w:rFonts w:ascii="Times New Roman" w:hAnsi="Times New Roman" w:cs="Times New Roman"/>
          <w:sz w:val="24"/>
          <w:szCs w:val="24"/>
        </w:rPr>
        <w:t xml:space="preserve"> о благополучии подворья.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3.3. Запрещается: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нахождение сельскохозяйственных животных вне пастбищ, в парках, скверах, жилых кварталах и в других общественных местах;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выпас сельскохозяйственных животных в несоответствующих для этого местах;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безнадзорный выгул или выпас сельскохозяйственных животных на полосах отвода автомобильных дорог общего пользования;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нахождение животных вне стада в дневное время и без присмотра после вечернего прогона. Владельцы обязаны провожать и встречать сельскохозяйственных животных;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водопой и купание сельскохозяйственных животных у водоразборных колонок, в озерах и других местах общественного пользования.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3.4. Животные, находящиеся на улицах и в местах общего пользования без присмотра владельцев, признаются безнадзорными и подлежат отлову, загону в специально отведенные места.</w:t>
      </w:r>
    </w:p>
    <w:p w:rsidR="00C44FB2" w:rsidRPr="000C1A9F" w:rsidRDefault="00C44FB2" w:rsidP="00C44F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3.5. Нарушение Правил содержания, выпаса и прогона сельскохозяйственных животных на территории муниципального образования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Усть-Тымское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 xml:space="preserve">» влечет административную ответственность в соответствии с </w:t>
      </w:r>
      <w:hyperlink r:id="rId7" w:history="1">
        <w:r w:rsidRPr="000C1A9F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0C1A9F">
        <w:rPr>
          <w:rFonts w:ascii="Times New Roman" w:hAnsi="Times New Roman" w:cs="Times New Roman"/>
          <w:sz w:val="24"/>
          <w:szCs w:val="24"/>
        </w:rPr>
        <w:t xml:space="preserve"> Томской области об административных правонарушениях от 26.12.2008 N 295-ОЗ.</w:t>
      </w:r>
    </w:p>
    <w:p w:rsidR="00C44FB2" w:rsidRDefault="00C44FB2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361988" w:rsidP="004C688D"/>
    <w:p w:rsidR="00361988" w:rsidRDefault="00971DD9" w:rsidP="0036198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361988" w:rsidRDefault="00361988" w:rsidP="0036198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Администрации</w:t>
      </w:r>
    </w:p>
    <w:p w:rsidR="00361988" w:rsidRDefault="00361988" w:rsidP="00361988">
      <w:pPr>
        <w:spacing w:after="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Усть-Тымского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</w:t>
      </w:r>
    </w:p>
    <w:p w:rsidR="00361988" w:rsidRDefault="00361988" w:rsidP="0036198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04.07.2018 № 31 </w:t>
      </w:r>
    </w:p>
    <w:p w:rsidR="00361988" w:rsidRDefault="00971DD9" w:rsidP="003619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4" name="Рисунок 3" descr="приложение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00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88" w:rsidRDefault="00361988" w:rsidP="00971DD9">
      <w:pPr>
        <w:rPr>
          <w:rFonts w:ascii="Times New Roman" w:hAnsi="Times New Roman" w:cs="Times New Roman"/>
        </w:rPr>
      </w:pPr>
    </w:p>
    <w:p w:rsidR="00361988" w:rsidRDefault="00971DD9" w:rsidP="0036198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361988" w:rsidRDefault="00361988" w:rsidP="0036198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Администрации</w:t>
      </w:r>
    </w:p>
    <w:p w:rsidR="00361988" w:rsidRDefault="00361988" w:rsidP="00361988">
      <w:pPr>
        <w:spacing w:after="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Усть-Тымского</w:t>
      </w:r>
      <w:proofErr w:type="spellEnd"/>
      <w:r>
        <w:rPr>
          <w:rFonts w:ascii="Times New Roman" w:hAnsi="Times New Roman" w:cs="Times New Roman"/>
        </w:rPr>
        <w:t xml:space="preserve"> сельского поселения </w:t>
      </w:r>
    </w:p>
    <w:p w:rsidR="00361988" w:rsidRDefault="00971DD9" w:rsidP="0036198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361988">
        <w:rPr>
          <w:rFonts w:ascii="Times New Roman" w:hAnsi="Times New Roman" w:cs="Times New Roman"/>
        </w:rPr>
        <w:t xml:space="preserve">т 04.07.2018 № 31 </w:t>
      </w:r>
    </w:p>
    <w:p w:rsidR="00361988" w:rsidRDefault="00361988" w:rsidP="00361988">
      <w:pPr>
        <w:jc w:val="right"/>
        <w:rPr>
          <w:rFonts w:ascii="Times New Roman" w:hAnsi="Times New Roman" w:cs="Times New Roman"/>
        </w:rPr>
      </w:pPr>
    </w:p>
    <w:p w:rsidR="00361988" w:rsidRPr="00361988" w:rsidRDefault="00971DD9" w:rsidP="003619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3" name="Рисунок 2" descr="приложение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00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988" w:rsidRPr="00361988" w:rsidSect="00F41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4F4" w:rsidRDefault="005344F4" w:rsidP="00361988">
      <w:pPr>
        <w:spacing w:after="0" w:line="240" w:lineRule="auto"/>
      </w:pPr>
      <w:r>
        <w:separator/>
      </w:r>
    </w:p>
  </w:endnote>
  <w:endnote w:type="continuationSeparator" w:id="0">
    <w:p w:rsidR="005344F4" w:rsidRDefault="005344F4" w:rsidP="00361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4F4" w:rsidRDefault="005344F4" w:rsidP="00361988">
      <w:pPr>
        <w:spacing w:after="0" w:line="240" w:lineRule="auto"/>
      </w:pPr>
      <w:r>
        <w:separator/>
      </w:r>
    </w:p>
  </w:footnote>
  <w:footnote w:type="continuationSeparator" w:id="0">
    <w:p w:rsidR="005344F4" w:rsidRDefault="005344F4" w:rsidP="00361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81034"/>
    <w:multiLevelType w:val="hybridMultilevel"/>
    <w:tmpl w:val="8EBC31EE"/>
    <w:lvl w:ilvl="0" w:tplc="C7242F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88D"/>
    <w:rsid w:val="00084EAB"/>
    <w:rsid w:val="00361988"/>
    <w:rsid w:val="003D727D"/>
    <w:rsid w:val="004C688D"/>
    <w:rsid w:val="005344F4"/>
    <w:rsid w:val="00971DD9"/>
    <w:rsid w:val="00C44FB2"/>
    <w:rsid w:val="00F41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8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C68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C688D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98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6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1988"/>
  </w:style>
  <w:style w:type="paragraph" w:styleId="a9">
    <w:name w:val="footer"/>
    <w:basedOn w:val="a"/>
    <w:link w:val="aa"/>
    <w:uiPriority w:val="99"/>
    <w:semiHidden/>
    <w:unhideWhenUsed/>
    <w:rsid w:val="0036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1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830E4FA76DE7D8716EC0CFE653BA9D0D327EA58BB037E2B1670208795502BAEUDC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Ustym_</dc:creator>
  <cp:keywords/>
  <dc:description/>
  <cp:lastModifiedBy>Ustym_</cp:lastModifiedBy>
  <cp:revision>3</cp:revision>
  <cp:lastPrinted>2018-07-04T09:14:00Z</cp:lastPrinted>
  <dcterms:created xsi:type="dcterms:W3CDTF">2018-07-04T08:04:00Z</dcterms:created>
  <dcterms:modified xsi:type="dcterms:W3CDTF">2018-07-04T09:49:00Z</dcterms:modified>
</cp:coreProperties>
</file>